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B" w:rsidRDefault="009C3DCB" w:rsidP="009C3D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9C3DCB" w:rsidRDefault="009C3DCB" w:rsidP="009C3D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9C3DCB" w:rsidRDefault="009C3DCB" w:rsidP="009C3D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Dr. Hosszú József függetlenként induló polgármesterjelölt nyilvántartásba vételéről</w:t>
      </w:r>
    </w:p>
    <w:p w:rsidR="009C3DCB" w:rsidRDefault="009C3DCB" w:rsidP="009C3DC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C3DCB" w:rsidRDefault="009C3DCB" w:rsidP="009C3DCB">
      <w:pPr>
        <w:tabs>
          <w:tab w:val="left" w:pos="4500"/>
        </w:tabs>
        <w:spacing w:before="240"/>
        <w:jc w:val="center"/>
      </w:pPr>
      <w:r>
        <w:t>A Tiszavasvári Helyi Választási Bizottság Dr. Hosszú József függetlenként induló</w:t>
      </w:r>
      <w:r w:rsidRPr="00AB140A">
        <w:t xml:space="preserve"> </w:t>
      </w:r>
      <w:r>
        <w:t xml:space="preserve">polgármester </w:t>
      </w:r>
      <w:r w:rsidRPr="00AB140A">
        <w:t>jelölt nyilvántartásba vétele</w:t>
      </w:r>
      <w:r>
        <w:t xml:space="preserve"> tárgyában meghozta a következő </w:t>
      </w:r>
    </w:p>
    <w:p w:rsidR="009C3DCB" w:rsidRDefault="009C3DCB" w:rsidP="009C3DCB">
      <w:pPr>
        <w:tabs>
          <w:tab w:val="left" w:pos="4500"/>
        </w:tabs>
        <w:spacing w:before="240"/>
        <w:jc w:val="center"/>
      </w:pPr>
      <w:proofErr w:type="gramStart"/>
      <w:r w:rsidRPr="002C35D3">
        <w:rPr>
          <w:b/>
        </w:rPr>
        <w:t>h</w:t>
      </w:r>
      <w:proofErr w:type="gramEnd"/>
      <w:r>
        <w:rPr>
          <w:b/>
        </w:rPr>
        <w:t xml:space="preserve"> </w:t>
      </w:r>
      <w:r w:rsidRPr="002C35D3">
        <w:rPr>
          <w:b/>
        </w:rPr>
        <w:t>a</w:t>
      </w:r>
      <w:r>
        <w:rPr>
          <w:b/>
        </w:rPr>
        <w:t xml:space="preserve"> </w:t>
      </w:r>
      <w:r w:rsidRPr="002C35D3">
        <w:rPr>
          <w:b/>
        </w:rPr>
        <w:t>t</w:t>
      </w:r>
      <w:r>
        <w:rPr>
          <w:b/>
        </w:rPr>
        <w:t xml:space="preserve"> </w:t>
      </w:r>
      <w:r w:rsidRPr="002C35D3">
        <w:rPr>
          <w:b/>
        </w:rPr>
        <w:t>á</w:t>
      </w:r>
      <w:r>
        <w:rPr>
          <w:b/>
        </w:rPr>
        <w:t xml:space="preserve"> </w:t>
      </w:r>
      <w:r w:rsidRPr="002C35D3">
        <w:rPr>
          <w:b/>
        </w:rPr>
        <w:t>r</w:t>
      </w:r>
      <w:r>
        <w:rPr>
          <w:b/>
        </w:rPr>
        <w:t xml:space="preserve"> </w:t>
      </w:r>
      <w:r w:rsidRPr="002C35D3">
        <w:rPr>
          <w:b/>
        </w:rPr>
        <w:t>o</w:t>
      </w:r>
      <w:r>
        <w:rPr>
          <w:b/>
        </w:rPr>
        <w:t xml:space="preserve"> </w:t>
      </w:r>
      <w:r w:rsidRPr="002C35D3">
        <w:rPr>
          <w:b/>
        </w:rPr>
        <w:t>z</w:t>
      </w:r>
      <w:r>
        <w:rPr>
          <w:b/>
        </w:rPr>
        <w:t xml:space="preserve"> </w:t>
      </w:r>
      <w:r w:rsidRPr="002C35D3">
        <w:rPr>
          <w:b/>
        </w:rPr>
        <w:t>a</w:t>
      </w:r>
      <w:r>
        <w:rPr>
          <w:b/>
        </w:rPr>
        <w:t xml:space="preserve"> </w:t>
      </w:r>
      <w:r w:rsidRPr="002C35D3">
        <w:rPr>
          <w:b/>
        </w:rPr>
        <w:t>t</w:t>
      </w:r>
      <w:r>
        <w:rPr>
          <w:b/>
        </w:rPr>
        <w:t xml:space="preserve"> </w:t>
      </w:r>
      <w:r w:rsidRPr="002C35D3">
        <w:rPr>
          <w:b/>
        </w:rPr>
        <w:t>o</w:t>
      </w:r>
      <w:r>
        <w:rPr>
          <w:b/>
        </w:rPr>
        <w:t xml:space="preserve"> </w:t>
      </w:r>
      <w:r w:rsidRPr="002C35D3">
        <w:rPr>
          <w:b/>
        </w:rPr>
        <w:t>t</w:t>
      </w:r>
      <w:r>
        <w:t>: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Pr="003B70F0" w:rsidRDefault="009C3DCB" w:rsidP="009C3DCB">
      <w:pPr>
        <w:tabs>
          <w:tab w:val="left" w:pos="4500"/>
        </w:tabs>
        <w:jc w:val="both"/>
        <w:rPr>
          <w:b/>
        </w:rPr>
      </w:pPr>
      <w:r>
        <w:t xml:space="preserve">A Tiszavasvári Helyi Választási Bizottság a 2014. október 12-ére kitűzött helyi önkormányzati képviselők és polgármesterek választásán </w:t>
      </w:r>
      <w:r w:rsidRPr="003B70F0">
        <w:rPr>
          <w:b/>
        </w:rPr>
        <w:t>Dr. Hosszú József</w:t>
      </w:r>
      <w:r>
        <w:t xml:space="preserve"> (4440 Tiszavasvári</w:t>
      </w:r>
      <w:proofErr w:type="gramStart"/>
      <w:r>
        <w:t>,</w:t>
      </w:r>
      <w:r w:rsidR="001F143A">
        <w:t>……….</w:t>
      </w:r>
      <w:r>
        <w:t>.</w:t>
      </w:r>
      <w:proofErr w:type="gramEnd"/>
      <w:r>
        <w:t xml:space="preserve"> szám alatti lakost), </w:t>
      </w:r>
      <w:r w:rsidRPr="003B70F0">
        <w:rPr>
          <w:b/>
        </w:rPr>
        <w:t>mint független jelöltként induló polgármester-jelöltet az 1/2014. szám alatt a polgármester-jelöltek nyilvántartásába felveszi.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Default="009C3DCB" w:rsidP="009C3DCB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Default="009C3DCB" w:rsidP="009C3DCB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9C3DCB" w:rsidRDefault="009C3DCB" w:rsidP="009C3DCB">
      <w:pPr>
        <w:tabs>
          <w:tab w:val="left" w:pos="4500"/>
        </w:tabs>
        <w:jc w:val="center"/>
        <w:rPr>
          <w:b/>
        </w:rPr>
      </w:pPr>
    </w:p>
    <w:p w:rsidR="009C3DCB" w:rsidRDefault="009C3DCB" w:rsidP="009C3DCB">
      <w:pPr>
        <w:tabs>
          <w:tab w:val="left" w:pos="4500"/>
        </w:tabs>
        <w:jc w:val="both"/>
      </w:pPr>
      <w:r>
        <w:t>Dr. Hosszú József 4440</w:t>
      </w:r>
      <w:r w:rsidRPr="00EA0A21">
        <w:t xml:space="preserve"> </w:t>
      </w:r>
      <w:r>
        <w:t>Tiszavasvári</w:t>
      </w:r>
      <w:proofErr w:type="gramStart"/>
      <w:r w:rsidRPr="00EA0A21">
        <w:t xml:space="preserve">, </w:t>
      </w:r>
      <w:r w:rsidR="001F143A">
        <w:t>…</w:t>
      </w:r>
      <w:proofErr w:type="gramEnd"/>
      <w:r w:rsidR="001F143A">
        <w:t xml:space="preserve">……….. </w:t>
      </w:r>
      <w:r>
        <w:t>szám alatti lakos 2014. augusztus 26–</w:t>
      </w:r>
      <w:proofErr w:type="spellStart"/>
      <w:r>
        <w:t>án</w:t>
      </w:r>
      <w:proofErr w:type="spellEnd"/>
      <w:r>
        <w:t xml:space="preserve"> az előírt nyomtatvány kitöltésével és a jelöltállításhoz szükséges minimum 300 db érvényes ajánlószelvény leadásával a 2014. október 12-ére kitűzött helyi önkormányzati képviselők és polgármesterek választására polgármester-jelöltté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Pr="001148F0" w:rsidRDefault="009C3DCB" w:rsidP="009C3DCB">
      <w:pPr>
        <w:tabs>
          <w:tab w:val="left" w:pos="4500"/>
        </w:tabs>
        <w:jc w:val="both"/>
        <w:rPr>
          <w:color w:val="000000"/>
        </w:rPr>
      </w:pPr>
      <w:r w:rsidRPr="001148F0">
        <w:rPr>
          <w:color w:val="000000"/>
        </w:rPr>
        <w:t>Megállapította, hogy a jelöltállítás megfelel a választási eljárásról szóló 20</w:t>
      </w:r>
      <w:r>
        <w:rPr>
          <w:color w:val="000000"/>
        </w:rPr>
        <w:t>13. évi XXXVI. törvény (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>.) XIV</w:t>
      </w:r>
      <w:r w:rsidRPr="001148F0">
        <w:rPr>
          <w:color w:val="000000"/>
        </w:rPr>
        <w:t xml:space="preserve">. fejezetében, és a helyi önkormányzati képviselők és polgármesterek választásáról szóló 2010. évi L. törvény (továbbiakban: </w:t>
      </w:r>
      <w:proofErr w:type="spellStart"/>
      <w:r w:rsidRPr="001148F0">
        <w:rPr>
          <w:color w:val="000000"/>
        </w:rPr>
        <w:t>Övjt</w:t>
      </w:r>
      <w:proofErr w:type="spellEnd"/>
      <w:r w:rsidRPr="001148F0">
        <w:rPr>
          <w:color w:val="000000"/>
        </w:rPr>
        <w:t>.) 9.§ (3) bekezdésében foglalt, az ajánlásra vonatkozó rendelkezéseknek.</w:t>
      </w:r>
    </w:p>
    <w:p w:rsidR="009C3DCB" w:rsidRDefault="009C3DCB" w:rsidP="009C3DCB">
      <w:pPr>
        <w:tabs>
          <w:tab w:val="left" w:pos="4500"/>
        </w:tabs>
        <w:spacing w:before="240"/>
        <w:jc w:val="both"/>
        <w:rPr>
          <w:bCs/>
        </w:rPr>
      </w:pPr>
      <w:r w:rsidRPr="001A17B1">
        <w:t xml:space="preserve">Az </w:t>
      </w:r>
      <w:proofErr w:type="spellStart"/>
      <w:r>
        <w:t>Övjt</w:t>
      </w:r>
      <w:proofErr w:type="spellEnd"/>
      <w:r>
        <w:t>.</w:t>
      </w:r>
      <w:r w:rsidRPr="001A17B1">
        <w:t xml:space="preserve"> </w:t>
      </w:r>
      <w:r>
        <w:t>9</w:t>
      </w:r>
      <w:r w:rsidRPr="001A17B1">
        <w:t>. §</w:t>
      </w:r>
      <w:r>
        <w:t xml:space="preserve"> (3) bekezdése</w:t>
      </w:r>
      <w:r w:rsidRPr="001A17B1">
        <w:t xml:space="preserve"> szerint </w:t>
      </w:r>
      <w:r>
        <w:t xml:space="preserve">polgármesterjelölt </w:t>
      </w:r>
      <w:r w:rsidRPr="001A17B1">
        <w:rPr>
          <w:bCs/>
        </w:rPr>
        <w:t>a</w:t>
      </w:r>
      <w:r>
        <w:rPr>
          <w:bCs/>
        </w:rPr>
        <w:t>z, akit</w:t>
      </w:r>
      <w:r w:rsidRPr="001A17B1">
        <w:rPr>
          <w:bCs/>
        </w:rPr>
        <w:t xml:space="preserve"> 10</w:t>
      </w:r>
      <w:r>
        <w:rPr>
          <w:bCs/>
        </w:rPr>
        <w:t>000 lakost meghaladó, de 100000 vagy annál kevesebb lakosú település esetén legalább 300 választópolgár jelöltnek ajánlott.</w:t>
      </w:r>
    </w:p>
    <w:p w:rsidR="009C3DCB" w:rsidRPr="00244C5F" w:rsidRDefault="009C3DCB" w:rsidP="009C3DCB">
      <w:pPr>
        <w:tabs>
          <w:tab w:val="left" w:pos="4500"/>
        </w:tabs>
        <w:spacing w:before="240"/>
        <w:jc w:val="both"/>
        <w:rPr>
          <w:bCs/>
        </w:rPr>
      </w:pPr>
      <w:r>
        <w:t>Tiszavasvári városban a polgármester jelöltséghez legalább 300 db érvényes ajánlószelvény szükséges. A</w:t>
      </w:r>
      <w:r w:rsidRPr="00304D5C">
        <w:t xml:space="preserve"> </w:t>
      </w:r>
      <w:r>
        <w:t>Helyi Választási Bizottság megállapította, hogy Dr. Hosszú József a jelöléshez szükséges, a törvényben előírt számú érvényes ajánlószelvényt benyújtotta, így a jelöltté nyilvánításról határozott.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Default="009C3DCB" w:rsidP="009C3DCB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Default="009C3DCB" w:rsidP="009C3DCB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9C3DCB" w:rsidRDefault="009C3DCB" w:rsidP="009C3DCB">
      <w:pPr>
        <w:tabs>
          <w:tab w:val="left" w:pos="4500"/>
        </w:tabs>
        <w:jc w:val="both"/>
      </w:pPr>
    </w:p>
    <w:p w:rsidR="009C3DCB" w:rsidRDefault="009C3DCB" w:rsidP="009C3DCB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9C3DCB" w:rsidRDefault="009C3DCB" w:rsidP="009C3DCB"/>
    <w:p w:rsidR="009C3DCB" w:rsidRDefault="009C3DCB" w:rsidP="009C3DCB"/>
    <w:p w:rsidR="009C3DCB" w:rsidRDefault="009C3DCB" w:rsidP="009C3DCB">
      <w:r>
        <w:t>Tiszavasvári, 2014. augusztus 29.</w:t>
      </w:r>
    </w:p>
    <w:p w:rsidR="009C3DCB" w:rsidRDefault="009C3DCB" w:rsidP="009C3DCB"/>
    <w:p w:rsidR="009C3DCB" w:rsidRDefault="009C3DCB" w:rsidP="009C3DCB"/>
    <w:p w:rsidR="009C3DCB" w:rsidRPr="0084307C" w:rsidRDefault="009C3DCB" w:rsidP="009C3DCB">
      <w:pPr>
        <w:ind w:left="5664" w:firstLine="708"/>
        <w:rPr>
          <w:b/>
        </w:rPr>
      </w:pPr>
      <w:r w:rsidRPr="0084307C">
        <w:rPr>
          <w:b/>
        </w:rPr>
        <w:t>Kiss Tünde</w:t>
      </w:r>
    </w:p>
    <w:p w:rsidR="009C3DCB" w:rsidRPr="0084307C" w:rsidRDefault="009C3DCB" w:rsidP="009C3DCB">
      <w:pPr>
        <w:ind w:left="5664" w:firstLine="708"/>
        <w:rPr>
          <w:b/>
        </w:rPr>
      </w:pPr>
      <w:r>
        <w:rPr>
          <w:b/>
        </w:rPr>
        <w:t xml:space="preserve"> </w:t>
      </w:r>
      <w:r w:rsidRPr="0084307C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DCB"/>
    <w:rsid w:val="001864EB"/>
    <w:rsid w:val="001F143A"/>
    <w:rsid w:val="00513920"/>
    <w:rsid w:val="008C412D"/>
    <w:rsid w:val="009C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DCB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2014-08-29T08:20:00Z</dcterms:created>
  <dcterms:modified xsi:type="dcterms:W3CDTF">2014-08-29T08:20:00Z</dcterms:modified>
</cp:coreProperties>
</file>